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6C1A1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B393568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2B6E42E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F082F98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848E92B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872E877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1E32865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15FE08E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4F03A2E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4725A8C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91C359E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8A01E5A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6FB8BFB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02C15DB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561B9B8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D112090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5494166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D8413E3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C234F20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D786C34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656BD7B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5971C64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973A943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1C25993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89A1884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847CD72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EB01A30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B6C8A7D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B680322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1A0C570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C8E99C4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AC5CB49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FC053E2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58413B9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90C02D2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92D0708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76D9D31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419AA00" w14:textId="77777777" w:rsidR="00D70CDB" w:rsidRDefault="00D70CDB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AF51367" w14:textId="77777777" w:rsidR="00D70CDB" w:rsidRDefault="00D70CDB" w:rsidP="00D70CDB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D3C8B7D" w14:textId="25C3DCE2" w:rsidR="00C24853" w:rsidRPr="00F65021" w:rsidRDefault="00F65021" w:rsidP="00D70CDB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F6502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6BFFCA5" w14:textId="1E061A44" w:rsidR="00C24853" w:rsidRPr="00F65021" w:rsidRDefault="00F65021" w:rsidP="00C2485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6502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E4C35A8" w14:textId="213C605E" w:rsidR="00C24853" w:rsidRPr="00F65021" w:rsidRDefault="00F65021" w:rsidP="00C2485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6502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7CB36790" w14:textId="2B8CD1E5" w:rsidR="00C24853" w:rsidRPr="00F65021" w:rsidRDefault="00F65021" w:rsidP="00C2485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6502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103: BIOMASS ENERGY</w:t>
      </w:r>
    </w:p>
    <w:p w14:paraId="0998F122" w14:textId="021B2CF5" w:rsidR="00C24853" w:rsidRDefault="00D70CDB" w:rsidP="00C24853">
      <w:pPr>
        <w:spacing w:after="0" w:line="240" w:lineRule="auto"/>
        <w:ind w:left="284" w:right="410"/>
        <w:jc w:val="both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 </w:t>
      </w:r>
      <w:r w:rsidR="00C24853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C24853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F65021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C24853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Hours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</w:t>
      </w:r>
      <w:r w:rsidR="00C24853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C24853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C24853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4B675588" w14:textId="77777777" w:rsidR="00C24853" w:rsidRPr="00D70CDB" w:rsidRDefault="00C24853" w:rsidP="00C24853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4C9F9C23" w14:textId="5C6F708E" w:rsidR="00C24853" w:rsidRDefault="00C24853" w:rsidP="00F65021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3A3DE14F" w14:textId="679E2546" w:rsidR="00D70CDB" w:rsidRPr="00D70CDB" w:rsidRDefault="00D70CDB" w:rsidP="00D70CDB">
      <w:pPr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en-US" w:bidi="ar-SA"/>
        </w:rPr>
      </w:pPr>
      <w:r w:rsidRPr="004842DF">
        <w:rPr>
          <w:rFonts w:ascii="Times New Roman" w:eastAsia="Times New Roman" w:hAnsi="Times New Roman" w:cs="Times New Roman"/>
          <w:bCs/>
          <w:i/>
          <w:sz w:val="24"/>
          <w:szCs w:val="24"/>
          <w:lang w:val="en-US" w:bidi="ar-SA"/>
        </w:rPr>
        <w:t>(All questions are compulsory)</w:t>
      </w:r>
    </w:p>
    <w:p w14:paraId="6FA9EE26" w14:textId="3A36851B" w:rsidR="007A5463" w:rsidRPr="00D70CDB" w:rsidRDefault="00C24853" w:rsidP="00D70CDB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</w:t>
      </w:r>
      <w:r w:rsidR="00D70CDB">
        <w:rPr>
          <w:rFonts w:asciiTheme="majorHAnsi" w:hAnsiTheme="majorHAnsi" w:cstheme="minorHAnsi"/>
        </w:rPr>
        <w:t>******************</w:t>
      </w:r>
    </w:p>
    <w:tbl>
      <w:tblPr>
        <w:tblStyle w:val="TableGrid"/>
        <w:tblW w:w="737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6769"/>
      </w:tblGrid>
      <w:tr w:rsidR="00D70CDB" w14:paraId="60C82C08" w14:textId="77777777" w:rsidTr="00D70CDB">
        <w:tc>
          <w:tcPr>
            <w:tcW w:w="602" w:type="dxa"/>
          </w:tcPr>
          <w:p w14:paraId="65222A2E" w14:textId="7AF383DB" w:rsidR="00D70CDB" w:rsidRDefault="00D70CDB" w:rsidP="002B763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1.</w:t>
            </w:r>
          </w:p>
        </w:tc>
        <w:tc>
          <w:tcPr>
            <w:tcW w:w="6769" w:type="dxa"/>
          </w:tcPr>
          <w:p w14:paraId="46A76B6C" w14:textId="77777777" w:rsidR="0063575D" w:rsidRDefault="00D70CDB" w:rsidP="002B763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Fill in the blank with appropriate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word(s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):                            </w:t>
            </w: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1x10</w:t>
            </w:r>
            <w:r w:rsidRPr="00575DE3">
              <w:rPr>
                <w:rFonts w:ascii="Times New Roman" w:hAnsi="Times New Roman" w:cs="Times New Roman"/>
                <w:bCs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10</w:t>
            </w: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14:paraId="56A76F46" w14:textId="52880151" w:rsidR="00D70CDB" w:rsidRPr="0063575D" w:rsidRDefault="00D70CDB" w:rsidP="002B763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                                       </w:t>
            </w:r>
          </w:p>
        </w:tc>
      </w:tr>
      <w:tr w:rsidR="00D70CDB" w14:paraId="6D753C42" w14:textId="77777777" w:rsidTr="00D70CDB">
        <w:tc>
          <w:tcPr>
            <w:tcW w:w="602" w:type="dxa"/>
          </w:tcPr>
          <w:p w14:paraId="7A4E0B24" w14:textId="77777777" w:rsidR="00D70CDB" w:rsidRPr="00575DE3" w:rsidRDefault="00D70CDB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        </w:t>
            </w:r>
          </w:p>
        </w:tc>
        <w:tc>
          <w:tcPr>
            <w:tcW w:w="6769" w:type="dxa"/>
          </w:tcPr>
          <w:p w14:paraId="1F0E54EC" w14:textId="6D90FBCA" w:rsidR="00D70CDB" w:rsidRPr="00575DE3" w:rsidRDefault="00D70CDB" w:rsidP="0070586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The best solar energy-converting machine available in nature is </w:t>
            </w:r>
            <w:r w:rsidRPr="00575D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-------</w:t>
            </w:r>
          </w:p>
          <w:p w14:paraId="03DCAA7E" w14:textId="77777777" w:rsidR="00D70CDB" w:rsidRDefault="00D70CDB" w:rsidP="0070586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Energy density at the point of production for biomass is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------------</w:t>
            </w: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than coal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  <w:p w14:paraId="43856590" w14:textId="0BBF53A7" w:rsidR="00D70CDB" w:rsidRDefault="00D70CDB" w:rsidP="0070586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Biomass is more reactive than coal due to the presence of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-----------------</w:t>
            </w:r>
          </w:p>
          <w:p w14:paraId="6F960B38" w14:textId="77777777" w:rsidR="00D70CDB" w:rsidRDefault="00D70CDB" w:rsidP="0070586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Biomass is the general term for organic material ---------------- from growing plants or from animal manure.</w:t>
            </w:r>
          </w:p>
          <w:p w14:paraId="6A394F3D" w14:textId="77777777" w:rsidR="00D70CDB" w:rsidRDefault="00D70CDB" w:rsidP="0070586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High ----------------- content is the main drawback of biomass than coal to use as fuel.</w:t>
            </w:r>
          </w:p>
          <w:p w14:paraId="33A1C694" w14:textId="77F91913" w:rsidR="00D70CDB" w:rsidRDefault="00D70CDB" w:rsidP="0070586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The source of renewable organic carbon in nature is ---------------------</w:t>
            </w:r>
          </w:p>
          <w:p w14:paraId="604BF96D" w14:textId="731036FB" w:rsidR="00D70CDB" w:rsidRDefault="00D70CDB" w:rsidP="0070586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75D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During alkali catalyzed biodiesel production, the requirement of methanol is </w:t>
            </w:r>
            <w:r w:rsidRPr="00AF0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three moles of</w:t>
            </w:r>
            <w:r w:rsidRPr="00575D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-----------</w:t>
            </w:r>
          </w:p>
          <w:p w14:paraId="5DACA662" w14:textId="77777777" w:rsidR="00D70CDB" w:rsidRDefault="00D70CDB" w:rsidP="0070586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F0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Biogas production from organic waste is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----------------</w:t>
            </w:r>
            <w:r w:rsidRPr="00AF055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process.</w:t>
            </w:r>
          </w:p>
          <w:p w14:paraId="4377EAFF" w14:textId="19AA139C" w:rsidR="00D70CDB" w:rsidRPr="00AF055B" w:rsidRDefault="00D70CDB" w:rsidP="0070586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F055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Treating hemicelluloses with concentrated inorganic acid produces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---------------------------</w:t>
            </w:r>
            <w:r w:rsidRPr="00AF055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instead of pentose sugar required for ethanol production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.</w:t>
            </w:r>
          </w:p>
          <w:p w14:paraId="2DB9781A" w14:textId="3D14CF5D" w:rsidR="00D70CDB" w:rsidRPr="00F65021" w:rsidRDefault="00D70CDB" w:rsidP="00F65021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F055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Energy loss in </w:t>
            </w:r>
            <w:r w:rsidRPr="00AF05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  <w:r w:rsidRPr="00AF05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en-GB"/>
              </w:rPr>
              <w:t>3</w:t>
            </w:r>
            <w:r w:rsidRPr="00AF055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plant occurs due to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--------------------------.</w:t>
            </w:r>
          </w:p>
          <w:p w14:paraId="2E97593A" w14:textId="77777777" w:rsidR="0063575D" w:rsidRDefault="0063575D" w:rsidP="00D70CD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29141710" w14:textId="1FD0F6C3" w:rsidR="00D70CDB" w:rsidRPr="00D70CDB" w:rsidRDefault="00D70CDB" w:rsidP="00D70CDB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70C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P.T.O</w:t>
            </w:r>
          </w:p>
        </w:tc>
      </w:tr>
      <w:tr w:rsidR="0063575D" w14:paraId="758B405F" w14:textId="77777777" w:rsidTr="00D70CDB">
        <w:tc>
          <w:tcPr>
            <w:tcW w:w="602" w:type="dxa"/>
          </w:tcPr>
          <w:p w14:paraId="56F7B0BF" w14:textId="77777777" w:rsidR="0063575D" w:rsidRDefault="0063575D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</w:p>
          <w:p w14:paraId="0E464F89" w14:textId="7A3178E4" w:rsidR="0063575D" w:rsidRDefault="0063575D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</w:p>
        </w:tc>
        <w:tc>
          <w:tcPr>
            <w:tcW w:w="6769" w:type="dxa"/>
          </w:tcPr>
          <w:p w14:paraId="3A65FC42" w14:textId="77777777" w:rsidR="0063575D" w:rsidRPr="0063575D" w:rsidRDefault="0063575D" w:rsidP="006357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70CDB" w14:paraId="1EC8EB6F" w14:textId="77777777" w:rsidTr="00D70CDB">
        <w:tc>
          <w:tcPr>
            <w:tcW w:w="602" w:type="dxa"/>
          </w:tcPr>
          <w:p w14:paraId="2B5CF73B" w14:textId="77777777" w:rsidR="00D70CDB" w:rsidRDefault="00D70CDB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</w:p>
        </w:tc>
        <w:tc>
          <w:tcPr>
            <w:tcW w:w="6769" w:type="dxa"/>
          </w:tcPr>
          <w:p w14:paraId="2A8AB647" w14:textId="77777777" w:rsidR="00D70CDB" w:rsidRDefault="00D70CDB" w:rsidP="00D70CDB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2885598B" w14:textId="1CFCD52C" w:rsidR="00D70CDB" w:rsidRPr="00575DE3" w:rsidRDefault="00D70CDB" w:rsidP="00D70CDB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70CDB" w14:paraId="2E04696E" w14:textId="77777777" w:rsidTr="00D70CDB">
        <w:tc>
          <w:tcPr>
            <w:tcW w:w="602" w:type="dxa"/>
          </w:tcPr>
          <w:p w14:paraId="45959B34" w14:textId="75F31DF4" w:rsidR="00D70CDB" w:rsidRDefault="00D70CDB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   2.</w:t>
            </w:r>
          </w:p>
        </w:tc>
        <w:tc>
          <w:tcPr>
            <w:tcW w:w="6769" w:type="dxa"/>
          </w:tcPr>
          <w:p w14:paraId="38F87EF8" w14:textId="7FE51BCE" w:rsidR="00D70CDB" w:rsidRDefault="00D70CDB" w:rsidP="00D70CD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70C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Name the conversion processes by which you can obtain the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</w:t>
            </w:r>
          </w:p>
          <w:p w14:paraId="79D76547" w14:textId="1E5A70E2" w:rsidR="00D70CDB" w:rsidRDefault="00D70CDB" w:rsidP="00D70CDB">
            <w:pPr>
              <w:spacing w:line="360" w:lineRule="auto"/>
              <w:ind w:left="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f</w:t>
            </w:r>
            <w:r w:rsidRPr="00D70C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ollowing end products from biomass.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                    </w:t>
            </w:r>
            <w:r w:rsidRPr="00D70C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1x5= 5              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       </w:t>
            </w:r>
          </w:p>
          <w:p w14:paraId="38695D02" w14:textId="715320A3" w:rsidR="00D70CDB" w:rsidRDefault="00D70CDB" w:rsidP="00D67E7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a) Producer gas b) Biogas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 Hydrogen</w:t>
            </w:r>
          </w:p>
          <w:p w14:paraId="669EF011" w14:textId="4B707E77" w:rsidR="00D70CDB" w:rsidRPr="00D67E7B" w:rsidRDefault="00D70CDB" w:rsidP="00D67E7B">
            <w:pPr>
              <w:pStyle w:val="NoSpacing"/>
            </w:pP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d) Charcoal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e)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ood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G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</w:t>
            </w:r>
            <w:r w:rsidRPr="00D67E7B">
              <w:tab/>
            </w:r>
          </w:p>
          <w:p w14:paraId="7A6CADC4" w14:textId="77777777" w:rsidR="00D70CDB" w:rsidRPr="0070586D" w:rsidRDefault="00D70CDB" w:rsidP="0070586D">
            <w:pPr>
              <w:ind w:left="31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70CDB" w14:paraId="355C1A1A" w14:textId="77777777" w:rsidTr="00D70CDB">
        <w:tc>
          <w:tcPr>
            <w:tcW w:w="602" w:type="dxa"/>
          </w:tcPr>
          <w:p w14:paraId="7A4D79D3" w14:textId="603D7C87" w:rsidR="00D70CDB" w:rsidRDefault="00D70CDB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   3.</w:t>
            </w:r>
          </w:p>
        </w:tc>
        <w:tc>
          <w:tcPr>
            <w:tcW w:w="6769" w:type="dxa"/>
          </w:tcPr>
          <w:p w14:paraId="09477DD4" w14:textId="3ED268AA" w:rsidR="00D70CDB" w:rsidRDefault="00D70CDB" w:rsidP="009A14BD">
            <w:pPr>
              <w:pStyle w:val="ListParagraph"/>
              <w:ind w:left="7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14B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Write short notes on (</w:t>
            </w:r>
            <w:r w:rsidRPr="0063575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any four</w:t>
            </w:r>
            <w:r w:rsidRPr="009A14B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="0063575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                           </w:t>
            </w:r>
            <w:r w:rsidR="0005572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5x4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= 20</w:t>
            </w:r>
          </w:p>
          <w:p w14:paraId="16B2F054" w14:textId="77777777" w:rsidR="00D70CDB" w:rsidRPr="00D67E7B" w:rsidRDefault="00D70CDB" w:rsidP="009A14BD">
            <w:pPr>
              <w:pStyle w:val="ListParagraph"/>
              <w:ind w:left="72"/>
              <w:jc w:val="both"/>
              <w:rPr>
                <w:rFonts w:ascii="Times New Roman" w:hAnsi="Times New Roman" w:cs="Times New Roman"/>
                <w:bCs/>
                <w:sz w:val="12"/>
                <w:szCs w:val="12"/>
                <w:lang w:val="en-US"/>
              </w:rPr>
            </w:pPr>
          </w:p>
          <w:p w14:paraId="69BA96D6" w14:textId="77777777" w:rsidR="00D70CDB" w:rsidRPr="00D67E7B" w:rsidRDefault="00D70CDB" w:rsidP="00D67E7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14BD">
              <w:rPr>
                <w:lang w:val="en-US"/>
              </w:rPr>
              <w:t>a)</w:t>
            </w:r>
            <w:r w:rsidRPr="009A14BD">
              <w:rPr>
                <w:lang w:val="en-US"/>
              </w:rPr>
              <w:tab/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First generation biofuel.</w:t>
            </w:r>
          </w:p>
          <w:p w14:paraId="36398528" w14:textId="17F2B1D9" w:rsidR="00D70CDB" w:rsidRPr="00D67E7B" w:rsidRDefault="00D70CDB" w:rsidP="00D67E7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Raw materials for ethanol</w:t>
            </w:r>
            <w:r w:rsidR="006D00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production</w:t>
            </w:r>
          </w:p>
          <w:p w14:paraId="2DC7C4E2" w14:textId="77777777" w:rsidR="006D005F" w:rsidRDefault="00D70CDB" w:rsidP="00D67E7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c)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 xml:space="preserve">Aerobic and anaerobic fermentable products of yeast on </w:t>
            </w:r>
          </w:p>
          <w:p w14:paraId="57B61B35" w14:textId="5CCA0122" w:rsidR="00D70CDB" w:rsidRPr="00D67E7B" w:rsidRDefault="006D005F" w:rsidP="00D67E7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</w:t>
            </w:r>
            <w:r w:rsidR="00D70CDB"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sugar.</w:t>
            </w:r>
          </w:p>
          <w:p w14:paraId="003EABA1" w14:textId="315FF882" w:rsidR="00D70CDB" w:rsidRPr="00D67E7B" w:rsidRDefault="00D70CDB" w:rsidP="00D67E7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d)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Main obstacle to widespread use of</w:t>
            </w:r>
            <w:r w:rsidR="006D00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biodiesel.  </w:t>
            </w:r>
          </w:p>
          <w:p w14:paraId="7F4AFE20" w14:textId="3B21DA8C" w:rsidR="00D70CDB" w:rsidRPr="00D67E7B" w:rsidRDefault="00D70CDB" w:rsidP="00D67E7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e)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Acid hydrolysis of Cellulosic</w:t>
            </w:r>
            <w:r w:rsidR="006D00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materials  </w:t>
            </w:r>
          </w:p>
          <w:p w14:paraId="7B040C22" w14:textId="77777777" w:rsidR="00D70CDB" w:rsidRPr="00D67E7B" w:rsidRDefault="00D70CDB" w:rsidP="00D67E7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f)</w:t>
            </w: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ab/>
              <w:t>Different types of biomass gasifier</w:t>
            </w:r>
          </w:p>
          <w:p w14:paraId="65525BFA" w14:textId="77777777" w:rsidR="00D70CDB" w:rsidRPr="0063575D" w:rsidRDefault="00D70CDB" w:rsidP="009A14BD">
            <w:pPr>
              <w:pStyle w:val="ListParagraph"/>
              <w:ind w:left="72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</w:tr>
      <w:tr w:rsidR="00D70CDB" w14:paraId="680EA0D9" w14:textId="77777777" w:rsidTr="00D70CDB">
        <w:tc>
          <w:tcPr>
            <w:tcW w:w="602" w:type="dxa"/>
          </w:tcPr>
          <w:p w14:paraId="296219C2" w14:textId="1B7B3294" w:rsidR="00D70CDB" w:rsidRDefault="00D70CDB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  4.</w:t>
            </w:r>
          </w:p>
        </w:tc>
        <w:tc>
          <w:tcPr>
            <w:tcW w:w="6769" w:type="dxa"/>
          </w:tcPr>
          <w:p w14:paraId="3382F7CD" w14:textId="6F5C1D63" w:rsidR="00D70CDB" w:rsidRPr="009A14BD" w:rsidRDefault="00D70CDB" w:rsidP="007A5463">
            <w:pPr>
              <w:pStyle w:val="ListParagraph"/>
              <w:spacing w:line="360" w:lineRule="auto"/>
              <w:ind w:left="342" w:hanging="34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14B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a) What are the major reasons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shift towards</w:t>
            </w:r>
            <w:r w:rsidRPr="009A14B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alternative fuels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like bio</w:t>
            </w:r>
            <w:r w:rsidRPr="009A14B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diesel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and bio</w:t>
            </w:r>
            <w:r w:rsidRPr="009A14B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ethanol? Discuss the common feeds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tock used for production of biodiesel and bioethanol.                      5+5=10</w:t>
            </w:r>
          </w:p>
          <w:p w14:paraId="42694286" w14:textId="77777777" w:rsidR="00D70CDB" w:rsidRPr="00D70CDB" w:rsidRDefault="00D70CDB" w:rsidP="009A14BD">
            <w:pPr>
              <w:pStyle w:val="ListParagraph"/>
              <w:ind w:left="72"/>
              <w:jc w:val="both"/>
              <w:rPr>
                <w:rFonts w:ascii="Times New Roman" w:hAnsi="Times New Roman" w:cs="Times New Roman"/>
                <w:bCs/>
                <w:sz w:val="10"/>
                <w:szCs w:val="10"/>
                <w:lang w:val="en-US"/>
              </w:rPr>
            </w:pPr>
          </w:p>
          <w:p w14:paraId="5B29DA5B" w14:textId="4368E4EB" w:rsidR="00D70CDB" w:rsidRDefault="00D70CDB" w:rsidP="007A5463">
            <w:pPr>
              <w:pStyle w:val="ListParagraph"/>
              <w:spacing w:line="360" w:lineRule="auto"/>
              <w:ind w:left="342" w:hanging="34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A14B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b) With the help of neat sketch discuss the transesterification process used for biodiesel production.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                         7   </w:t>
            </w:r>
          </w:p>
          <w:p w14:paraId="6FAAC06E" w14:textId="77777777" w:rsidR="00D70CDB" w:rsidRPr="00D70CDB" w:rsidRDefault="00D70CDB" w:rsidP="00287EA4">
            <w:pPr>
              <w:pStyle w:val="ListParagraph"/>
              <w:ind w:left="342" w:hanging="342"/>
              <w:jc w:val="both"/>
              <w:rPr>
                <w:rFonts w:ascii="Times New Roman" w:hAnsi="Times New Roman" w:cs="Times New Roman"/>
                <w:bCs/>
                <w:sz w:val="10"/>
                <w:szCs w:val="10"/>
                <w:lang w:val="en-US"/>
              </w:rPr>
            </w:pPr>
          </w:p>
        </w:tc>
      </w:tr>
      <w:tr w:rsidR="00D70CDB" w14:paraId="78288B56" w14:textId="77777777" w:rsidTr="00D70CDB">
        <w:tc>
          <w:tcPr>
            <w:tcW w:w="602" w:type="dxa"/>
          </w:tcPr>
          <w:p w14:paraId="143D9048" w14:textId="06396B25" w:rsidR="00D70CDB" w:rsidRDefault="00D70CDB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  5.</w:t>
            </w:r>
          </w:p>
        </w:tc>
        <w:tc>
          <w:tcPr>
            <w:tcW w:w="6769" w:type="dxa"/>
          </w:tcPr>
          <w:p w14:paraId="18D4DFC4" w14:textId="1D35147E" w:rsidR="00D70CDB" w:rsidRDefault="00D70CDB" w:rsidP="007A5463">
            <w:pPr>
              <w:pStyle w:val="ListParagraph"/>
              <w:spacing w:line="360" w:lineRule="auto"/>
              <w:ind w:left="342" w:hanging="34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87EA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a) What is biogas ? What are the different options for biogas utilization?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                                                                        2+5=7</w:t>
            </w:r>
          </w:p>
          <w:p w14:paraId="4528B49C" w14:textId="794FC564" w:rsidR="00D70CDB" w:rsidRPr="00D70CDB" w:rsidRDefault="00D70CDB" w:rsidP="00D70CDB">
            <w:pPr>
              <w:pStyle w:val="ListParagraph"/>
              <w:spacing w:line="360" w:lineRule="auto"/>
              <w:ind w:left="342" w:hanging="34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b) </w:t>
            </w:r>
            <w:r w:rsidRPr="00287EA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Discuss the relevance of biogas as a source of energy in rural areas of our country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                                                                    5</w:t>
            </w:r>
          </w:p>
        </w:tc>
      </w:tr>
      <w:tr w:rsidR="00D70CDB" w14:paraId="77B5E336" w14:textId="77777777" w:rsidTr="00D70CDB">
        <w:tc>
          <w:tcPr>
            <w:tcW w:w="602" w:type="dxa"/>
          </w:tcPr>
          <w:p w14:paraId="46766272" w14:textId="21DD0705" w:rsidR="00D70CDB" w:rsidRDefault="00D70CDB" w:rsidP="00575DE3">
            <w:pPr>
              <w:jc w:val="both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 xml:space="preserve">   6.</w:t>
            </w:r>
          </w:p>
        </w:tc>
        <w:tc>
          <w:tcPr>
            <w:tcW w:w="6769" w:type="dxa"/>
          </w:tcPr>
          <w:p w14:paraId="46AB8129" w14:textId="24B4AD29" w:rsidR="00D70CDB" w:rsidRDefault="00D70CDB" w:rsidP="007A5463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Explain Why?</w:t>
            </w:r>
            <w:r w:rsidRPr="00287EA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</w:t>
            </w:r>
            <w:r w:rsidRPr="0063575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Any two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                                                       2x3= 6</w:t>
            </w:r>
          </w:p>
          <w:p w14:paraId="27178A24" w14:textId="66044D1C" w:rsidR="0063575D" w:rsidRPr="0068271A" w:rsidRDefault="00D70CDB" w:rsidP="0063575D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58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Gasification is more beneficial than open burning of biomass.</w:t>
            </w:r>
          </w:p>
          <w:p w14:paraId="720FF67B" w14:textId="53B23627" w:rsidR="00D70CDB" w:rsidRPr="00D70CDB" w:rsidRDefault="00D70CDB" w:rsidP="00D67E7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58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Air is taken as gasifying agent in the gasifier.</w:t>
            </w:r>
          </w:p>
          <w:p w14:paraId="1CE8873A" w14:textId="0F92EF2C" w:rsidR="00D70CDB" w:rsidRPr="00D67E7B" w:rsidRDefault="00D70CDB" w:rsidP="00D67E7B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58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Downdraft gasifier is generally</w:t>
            </w:r>
          </w:p>
          <w:p w14:paraId="35F75F72" w14:textId="77777777" w:rsidR="0068271A" w:rsidRDefault="0068271A" w:rsidP="00D67E7B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470F41D2" w14:textId="77777777" w:rsidR="0068271A" w:rsidRPr="0068271A" w:rsidRDefault="0068271A" w:rsidP="00D67E7B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bCs/>
                <w:sz w:val="8"/>
                <w:szCs w:val="8"/>
                <w:lang w:val="en-US"/>
              </w:rPr>
            </w:pPr>
          </w:p>
          <w:p w14:paraId="0322DBFA" w14:textId="6E156D4E" w:rsidR="00D70CDB" w:rsidRPr="00D67E7B" w:rsidRDefault="00D70CDB" w:rsidP="00D67E7B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67E7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preferred for power generation.</w:t>
            </w:r>
          </w:p>
          <w:p w14:paraId="6B5DA7E9" w14:textId="1F988906" w:rsidR="00D70CDB" w:rsidRPr="0070586D" w:rsidRDefault="00D70CDB" w:rsidP="007A546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586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Cleaning and cooling are essential before using product gas from gasifier for engine operation.</w:t>
            </w:r>
          </w:p>
          <w:p w14:paraId="02FF884B" w14:textId="77777777" w:rsidR="00D70CDB" w:rsidRPr="0070586D" w:rsidRDefault="00D70CDB" w:rsidP="0070586D">
            <w:pPr>
              <w:pStyle w:val="ListParagraph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14:paraId="502F96A9" w14:textId="2AB80605" w:rsidR="002B763A" w:rsidRPr="002B763A" w:rsidRDefault="00D67E7B" w:rsidP="00D67E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0586D">
        <w:rPr>
          <w:rFonts w:ascii="Times New Roman" w:hAnsi="Times New Roman" w:cs="Times New Roman"/>
          <w:sz w:val="24"/>
          <w:szCs w:val="24"/>
        </w:rPr>
        <w:t>******</w:t>
      </w:r>
    </w:p>
    <w:sectPr w:rsidR="002B763A" w:rsidRPr="002B763A" w:rsidSect="00D70CDB">
      <w:pgSz w:w="16838" w:h="11906" w:orient="landscape" w:code="9"/>
      <w:pgMar w:top="426" w:right="284" w:bottom="333" w:left="426" w:header="720" w:footer="720" w:gutter="0"/>
      <w:cols w:num="2" w:space="99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070A"/>
    <w:multiLevelType w:val="hybridMultilevel"/>
    <w:tmpl w:val="27F420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966D8"/>
    <w:multiLevelType w:val="hybridMultilevel"/>
    <w:tmpl w:val="4EE6548A"/>
    <w:lvl w:ilvl="0" w:tplc="6832A6B0">
      <w:start w:val="1"/>
      <w:numFmt w:val="lowerRoman"/>
      <w:lvlText w:val="%1)"/>
      <w:lvlJc w:val="left"/>
      <w:pPr>
        <w:ind w:left="103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F921158"/>
    <w:multiLevelType w:val="hybridMultilevel"/>
    <w:tmpl w:val="53044C92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16589"/>
    <w:multiLevelType w:val="hybridMultilevel"/>
    <w:tmpl w:val="ADF03D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00660"/>
    <w:multiLevelType w:val="hybridMultilevel"/>
    <w:tmpl w:val="5C0490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63A"/>
    <w:rsid w:val="0005572B"/>
    <w:rsid w:val="00287EA4"/>
    <w:rsid w:val="002B763A"/>
    <w:rsid w:val="00575DE3"/>
    <w:rsid w:val="0063575D"/>
    <w:rsid w:val="0068271A"/>
    <w:rsid w:val="006D005F"/>
    <w:rsid w:val="0070586D"/>
    <w:rsid w:val="007A5463"/>
    <w:rsid w:val="007D62EA"/>
    <w:rsid w:val="00900A75"/>
    <w:rsid w:val="009A14BD"/>
    <w:rsid w:val="00AF055B"/>
    <w:rsid w:val="00B83571"/>
    <w:rsid w:val="00B9566C"/>
    <w:rsid w:val="00C24853"/>
    <w:rsid w:val="00D67E7B"/>
    <w:rsid w:val="00D70CDB"/>
    <w:rsid w:val="00F6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24263"/>
  <w15:docId w15:val="{D04B5875-C1D8-447B-A56D-A82F8D61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853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76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75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5DE3"/>
    <w:pPr>
      <w:ind w:left="720"/>
      <w:contextualSpacing/>
    </w:pPr>
  </w:style>
  <w:style w:type="paragraph" w:styleId="NoSpacing">
    <w:name w:val="No Spacing"/>
    <w:uiPriority w:val="1"/>
    <w:qFormat/>
    <w:rsid w:val="00D67E7B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Partha Pratin Kalita</cp:lastModifiedBy>
  <cp:revision>11</cp:revision>
  <cp:lastPrinted>2019-06-14T00:49:00Z</cp:lastPrinted>
  <dcterms:created xsi:type="dcterms:W3CDTF">2019-05-04T11:45:00Z</dcterms:created>
  <dcterms:modified xsi:type="dcterms:W3CDTF">2019-06-15T00:28:00Z</dcterms:modified>
</cp:coreProperties>
</file>